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725" w:rsidRDefault="00E03725" w:rsidP="00E03725">
      <w:pPr>
        <w:spacing w:before="161" w:line="248" w:lineRule="auto"/>
        <w:ind w:left="3037" w:right="3037" w:firstLine="58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0"/>
          <w:sz w:val="44"/>
          <w:szCs w:val="44"/>
          <w:lang w:eastAsia="zh-CN"/>
        </w:rPr>
        <w:t>民事答辩状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   </w:t>
      </w: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（不正当竞争纠纷）</w:t>
      </w:r>
    </w:p>
    <w:p w:rsidR="00E03725" w:rsidRDefault="00E03725" w:rsidP="00E03725">
      <w:pPr>
        <w:spacing w:line="148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79"/>
        <w:gridCol w:w="1191"/>
        <w:gridCol w:w="1748"/>
        <w:gridCol w:w="542"/>
        <w:gridCol w:w="474"/>
        <w:gridCol w:w="4310"/>
      </w:tblGrid>
      <w:tr w:rsidR="00E03725" w:rsidTr="004B3C54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E03725" w:rsidRPr="001500BB" w:rsidRDefault="00E03725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E03725" w:rsidRDefault="00E03725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E03725" w:rsidRDefault="00E03725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E03725" w:rsidRDefault="00E03725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E03725" w:rsidRDefault="00E03725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1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”;您认为另有重要内容需</w:t>
            </w:r>
            <w:r w:rsidRPr="001500BB">
              <w:rPr>
                <w:color w:val="231F20"/>
                <w:spacing w:val="4"/>
                <w:lang w:eastAsia="zh-CN"/>
              </w:rPr>
              <w:t>要列明的，可以另附页填写。</w:t>
            </w:r>
          </w:p>
          <w:p w:rsidR="00E03725" w:rsidRDefault="00E03725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E03725" w:rsidRDefault="00E03725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E03725" w:rsidRDefault="00E03725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E03725" w:rsidRDefault="00E03725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E03725" w:rsidTr="004B3C54">
        <w:trPr>
          <w:trHeight w:val="375"/>
        </w:trPr>
        <w:tc>
          <w:tcPr>
            <w:tcW w:w="1079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6" w:line="208" w:lineRule="auto"/>
              <w:ind w:left="328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939" w:type="dxa"/>
            <w:gridSpan w:val="2"/>
          </w:tcPr>
          <w:p w:rsidR="00E03725" w:rsidRDefault="00E03725" w:rsidP="004B3C54"/>
        </w:tc>
        <w:tc>
          <w:tcPr>
            <w:tcW w:w="1016" w:type="dxa"/>
            <w:gridSpan w:val="2"/>
          </w:tcPr>
          <w:p w:rsidR="00E03725" w:rsidRDefault="00E03725" w:rsidP="004B3C54">
            <w:pPr>
              <w:pStyle w:val="TableText"/>
              <w:spacing w:before="86" w:line="208" w:lineRule="auto"/>
              <w:ind w:left="301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310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E03725" w:rsidRPr="001500BB" w:rsidRDefault="00E03725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E03725" w:rsidTr="004B3C54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E03725" w:rsidRDefault="00E03725" w:rsidP="004B3C54">
            <w:pPr>
              <w:spacing w:line="255" w:lineRule="auto"/>
            </w:pPr>
          </w:p>
          <w:p w:rsidR="00E03725" w:rsidRDefault="00E03725" w:rsidP="004B3C54">
            <w:pPr>
              <w:spacing w:line="255" w:lineRule="auto"/>
            </w:pPr>
          </w:p>
          <w:p w:rsidR="00E03725" w:rsidRDefault="00E03725" w:rsidP="004B3C54">
            <w:pPr>
              <w:spacing w:line="255" w:lineRule="auto"/>
            </w:pPr>
          </w:p>
          <w:p w:rsidR="00E03725" w:rsidRDefault="00E03725" w:rsidP="004B3C54">
            <w:pPr>
              <w:spacing w:line="256" w:lineRule="auto"/>
            </w:pPr>
          </w:p>
          <w:p w:rsidR="00E03725" w:rsidRDefault="00E03725" w:rsidP="004B3C54">
            <w:pPr>
              <w:pStyle w:val="TableText"/>
              <w:spacing w:before="78" w:line="263" w:lineRule="auto"/>
              <w:ind w:left="594" w:right="600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2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E03725" w:rsidRDefault="00E03725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E03725" w:rsidRDefault="00E03725" w:rsidP="004B3C54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出生日期：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</w:t>
            </w:r>
            <w:r w:rsidRPr="001500BB">
              <w:rPr>
                <w:color w:val="231F20"/>
                <w:spacing w:val="-12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2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2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2"/>
                <w:lang w:eastAsia="zh-CN"/>
              </w:rPr>
              <w:t>民族：</w:t>
            </w:r>
          </w:p>
          <w:p w:rsidR="00E03725" w:rsidRDefault="00E03725" w:rsidP="004B3C54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职务：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   联系电话：</w:t>
            </w:r>
          </w:p>
          <w:p w:rsidR="00E03725" w:rsidRDefault="00E03725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E03725" w:rsidRDefault="00E03725" w:rsidP="004B3C54">
            <w:pPr>
              <w:pStyle w:val="TableText"/>
              <w:spacing w:before="44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E03725" w:rsidTr="004B3C54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E03725" w:rsidRDefault="00E03725" w:rsidP="004B3C54">
            <w:pPr>
              <w:spacing w:line="255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55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55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55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55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55" w:lineRule="auto"/>
              <w:rPr>
                <w:lang w:eastAsia="zh-CN"/>
              </w:rPr>
            </w:pPr>
          </w:p>
          <w:p w:rsidR="00E03725" w:rsidRDefault="00E03725" w:rsidP="004B3C54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E03725" w:rsidRDefault="00E03725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E03725" w:rsidRDefault="00E03725" w:rsidP="004B3C54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E03725" w:rsidTr="004B3C54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E03725" w:rsidRDefault="00E03725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E03725" w:rsidRDefault="00E03725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E03725" w:rsidRDefault="00E03725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E03725" w:rsidRDefault="00E03725" w:rsidP="004B3C54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E03725" w:rsidRDefault="00E03725" w:rsidP="004B3C54">
            <w:pPr>
              <w:spacing w:line="334" w:lineRule="auto"/>
              <w:rPr>
                <w:lang w:eastAsia="zh-CN"/>
              </w:rPr>
            </w:pPr>
          </w:p>
          <w:p w:rsidR="00E03725" w:rsidRDefault="00E03725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E03725" w:rsidRDefault="00E03725" w:rsidP="004B3C54">
            <w:pPr>
              <w:spacing w:line="327" w:lineRule="auto"/>
              <w:rPr>
                <w:lang w:eastAsia="zh-CN"/>
              </w:rPr>
            </w:pPr>
          </w:p>
          <w:p w:rsidR="00E03725" w:rsidRDefault="00E03725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E03725" w:rsidRDefault="00E03725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E03725" w:rsidRDefault="00E03725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E03725" w:rsidTr="004B3C54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E03725" w:rsidRDefault="00E03725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E03725" w:rsidRDefault="00E03725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E03725" w:rsidRDefault="00E03725" w:rsidP="00E03725">
      <w:pPr>
        <w:pStyle w:val="a5"/>
        <w:rPr>
          <w:lang w:eastAsia="zh-CN"/>
        </w:rPr>
      </w:pPr>
    </w:p>
    <w:p w:rsidR="00E03725" w:rsidRDefault="00E03725" w:rsidP="00E03725">
      <w:pPr>
        <w:rPr>
          <w:lang w:eastAsia="zh-CN"/>
        </w:rPr>
        <w:sectPr w:rsidR="00E03725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E03725" w:rsidRDefault="00E03725" w:rsidP="00E03725">
      <w:pPr>
        <w:spacing w:before="41"/>
        <w:rPr>
          <w:lang w:eastAsia="zh-CN"/>
        </w:rPr>
      </w:pPr>
    </w:p>
    <w:p w:rsidR="00E03725" w:rsidRDefault="00E03725" w:rsidP="00E03725">
      <w:pPr>
        <w:spacing w:before="41"/>
        <w:rPr>
          <w:lang w:eastAsia="zh-CN"/>
        </w:rPr>
      </w:pPr>
    </w:p>
    <w:p w:rsidR="00E03725" w:rsidRDefault="00E03725" w:rsidP="00E03725">
      <w:pPr>
        <w:spacing w:before="41"/>
        <w:rPr>
          <w:lang w:eastAsia="zh-CN"/>
        </w:rPr>
      </w:pPr>
    </w:p>
    <w:p w:rsidR="00E03725" w:rsidRDefault="00E03725" w:rsidP="00E03725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E03725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spacing w:line="341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342" w:lineRule="auto"/>
              <w:rPr>
                <w:lang w:eastAsia="zh-CN"/>
              </w:rPr>
            </w:pPr>
          </w:p>
          <w:p w:rsidR="00E03725" w:rsidRDefault="00E03725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E03725" w:rsidRDefault="00E03725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E03725" w:rsidRDefault="00E03725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       职务：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联系电话：</w:t>
            </w:r>
          </w:p>
          <w:p w:rsidR="00E03725" w:rsidRDefault="00E03725" w:rsidP="004B3C54">
            <w:pPr>
              <w:pStyle w:val="TableText"/>
              <w:spacing w:before="28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代理权限：一般授权□    特别授权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 xml:space="preserve">□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     </w:t>
            </w:r>
          </w:p>
          <w:p w:rsidR="00E03725" w:rsidRDefault="00E03725" w:rsidP="004B3C54">
            <w:pPr>
              <w:pStyle w:val="TableText"/>
              <w:spacing w:before="3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E03725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03725" w:rsidRPr="001500BB" w:rsidRDefault="00E03725" w:rsidP="004B3C54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E03725" w:rsidRPr="001500BB" w:rsidRDefault="00E03725" w:rsidP="004B3C54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E03725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03725" w:rsidRPr="001500BB" w:rsidRDefault="00E03725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E03725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256" w:line="208" w:lineRule="auto"/>
              <w:ind w:left="102"/>
            </w:pPr>
            <w:r w:rsidRPr="001500BB">
              <w:rPr>
                <w:color w:val="231F20"/>
                <w:spacing w:val="-2"/>
              </w:rPr>
              <w:t>1. 对停止侵害有无异议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E03725" w:rsidRDefault="00E03725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E03725" w:rsidTr="004B3C54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2" w:line="249" w:lineRule="auto"/>
              <w:ind w:left="80" w:firstLine="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对赔偿经济损失有无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23"/>
                <w:lang w:eastAsia="zh-CN"/>
              </w:rPr>
              <w:t>异议（包括对原告主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张的损失、被告获利、</w:t>
            </w:r>
            <w:r w:rsidRPr="001500BB">
              <w:rPr>
                <w:color w:val="231F20"/>
                <w:lang w:eastAsia="zh-CN"/>
              </w:rPr>
              <w:t xml:space="preserve"> 赔偿数额等有无异议）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26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E03725" w:rsidRDefault="00E03725" w:rsidP="004B3C54">
            <w:pPr>
              <w:spacing w:line="327" w:lineRule="auto"/>
            </w:pPr>
          </w:p>
          <w:p w:rsidR="00E03725" w:rsidRDefault="00E03725" w:rsidP="004B3C54">
            <w:pPr>
              <w:pStyle w:val="TableText"/>
              <w:spacing w:before="79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E03725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3" w:line="238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对支付合理费用有无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E03725" w:rsidRDefault="00E03725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E03725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254" w:line="210" w:lineRule="auto"/>
              <w:ind w:left="82"/>
            </w:pPr>
            <w:r w:rsidRPr="001500BB">
              <w:rPr>
                <w:color w:val="231F20"/>
                <w:spacing w:val="-1"/>
              </w:rPr>
              <w:t>4.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E03725" w:rsidRDefault="00E03725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E03725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03725" w:rsidRPr="001500BB" w:rsidRDefault="00E03725" w:rsidP="004B3C54">
            <w:pPr>
              <w:spacing w:before="70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E03725" w:rsidRPr="001500BB" w:rsidRDefault="00E03725" w:rsidP="004B3C54">
            <w:pPr>
              <w:spacing w:line="221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E03725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03725" w:rsidRPr="001500BB" w:rsidRDefault="00E03725" w:rsidP="004B3C54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E03725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8" w:line="236" w:lineRule="auto"/>
              <w:ind w:left="85" w:right="85" w:firstLine="17"/>
              <w:rPr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1. 对原告资格是否有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E03725" w:rsidRDefault="00E03725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E03725" w:rsidTr="004B3C54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91" w:line="243" w:lineRule="auto"/>
              <w:ind w:left="83" w:right="84" w:firstLine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对原告主张的权益基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础或特定行为的损害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对象有无异议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26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E03725" w:rsidRDefault="00E03725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E03725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7" w:line="251" w:lineRule="auto"/>
              <w:ind w:left="83" w:firstLine="5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3. 对被诉行为的具体事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7"/>
                <w:lang w:eastAsia="zh-CN"/>
              </w:rPr>
              <w:t xml:space="preserve">实（包括时间、地点、 表现形式、具体内容、 </w:t>
            </w:r>
            <w:r w:rsidRPr="001500BB">
              <w:rPr>
                <w:color w:val="231F20"/>
                <w:spacing w:val="21"/>
                <w:lang w:eastAsia="zh-CN"/>
              </w:rPr>
              <w:t>主观故意程度、损害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1"/>
                <w:lang w:eastAsia="zh-CN"/>
              </w:rPr>
              <w:t>后果等）有无异议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spacing w:line="262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62" w:lineRule="auto"/>
              <w:rPr>
                <w:lang w:eastAsia="zh-CN"/>
              </w:rPr>
            </w:pPr>
          </w:p>
          <w:p w:rsidR="00E03725" w:rsidRDefault="00E03725" w:rsidP="004B3C54">
            <w:pPr>
              <w:pStyle w:val="TableText"/>
              <w:spacing w:before="79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E03725" w:rsidRDefault="00E03725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E03725" w:rsidRDefault="00E03725" w:rsidP="00E03725">
      <w:pPr>
        <w:pStyle w:val="a5"/>
        <w:rPr>
          <w:lang w:eastAsia="zh-CN"/>
        </w:rPr>
      </w:pPr>
    </w:p>
    <w:p w:rsidR="00E03725" w:rsidRDefault="00E03725" w:rsidP="00E03725">
      <w:pPr>
        <w:rPr>
          <w:lang w:eastAsia="zh-CN"/>
        </w:rPr>
        <w:sectPr w:rsidR="00E03725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E03725" w:rsidRDefault="00E03725" w:rsidP="00E03725">
      <w:pPr>
        <w:spacing w:before="41"/>
        <w:rPr>
          <w:lang w:eastAsia="zh-CN"/>
        </w:rPr>
      </w:pPr>
    </w:p>
    <w:p w:rsidR="00E03725" w:rsidRDefault="00E03725" w:rsidP="00E03725">
      <w:pPr>
        <w:spacing w:before="41"/>
        <w:rPr>
          <w:lang w:eastAsia="zh-CN"/>
        </w:rPr>
      </w:pPr>
    </w:p>
    <w:p w:rsidR="00E03725" w:rsidRDefault="00E03725" w:rsidP="00E03725">
      <w:pPr>
        <w:spacing w:before="41"/>
        <w:rPr>
          <w:lang w:eastAsia="zh-CN"/>
        </w:rPr>
      </w:pPr>
    </w:p>
    <w:p w:rsidR="00E03725" w:rsidRDefault="00E03725" w:rsidP="00E03725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E03725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5" w:line="238" w:lineRule="auto"/>
              <w:ind w:left="81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有无正当使用或合法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来源等抗辩事由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E03725" w:rsidRDefault="00E03725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E03725" w:rsidTr="004B3C54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4" w:line="237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5. 其</w:t>
            </w:r>
            <w:r w:rsidRPr="001500BB">
              <w:rPr>
                <w:color w:val="231F20"/>
                <w:spacing w:val="27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他</w:t>
            </w:r>
            <w:r w:rsidRPr="001500BB"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异</w:t>
            </w:r>
            <w:r w:rsidRPr="001500BB">
              <w:rPr>
                <w:color w:val="231F20"/>
                <w:spacing w:val="19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议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及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依</w:t>
            </w:r>
            <w:r w:rsidRPr="001500BB"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据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E03725" w:rsidRDefault="00E03725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E03725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4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6.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rPr>
                <w:lang w:eastAsia="zh-CN"/>
              </w:rPr>
            </w:pPr>
          </w:p>
        </w:tc>
      </w:tr>
      <w:tr w:rsidR="00E03725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5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7. 质证清单（可另附页）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rPr>
                <w:lang w:eastAsia="zh-CN"/>
              </w:rPr>
            </w:pPr>
          </w:p>
        </w:tc>
      </w:tr>
      <w:tr w:rsidR="00E03725" w:rsidRPr="001500BB" w:rsidTr="004B3C54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03725" w:rsidRPr="001500BB" w:rsidRDefault="00E03725" w:rsidP="004B3C54">
            <w:pPr>
              <w:spacing w:before="84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E03725" w:rsidTr="004B3C54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spacing w:line="259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59" w:lineRule="auto"/>
              <w:rPr>
                <w:lang w:eastAsia="zh-CN"/>
              </w:rPr>
            </w:pPr>
          </w:p>
          <w:p w:rsidR="00E03725" w:rsidRDefault="00E03725" w:rsidP="004B3C54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E03725" w:rsidTr="004B3C54">
        <w:trPr>
          <w:trHeight w:val="5470"/>
        </w:trPr>
        <w:tc>
          <w:tcPr>
            <w:tcW w:w="2270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spacing w:line="263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64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64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64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64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64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64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64" w:lineRule="auto"/>
              <w:rPr>
                <w:lang w:eastAsia="zh-CN"/>
              </w:rPr>
            </w:pPr>
          </w:p>
          <w:p w:rsidR="00E03725" w:rsidRDefault="00E03725" w:rsidP="004B3C54">
            <w:pPr>
              <w:spacing w:line="264" w:lineRule="auto"/>
              <w:rPr>
                <w:lang w:eastAsia="zh-CN"/>
              </w:rPr>
            </w:pPr>
          </w:p>
          <w:p w:rsidR="00E03725" w:rsidRDefault="00E03725" w:rsidP="004B3C54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E03725" w:rsidRDefault="00E03725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E03725" w:rsidRDefault="00E03725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E03725" w:rsidRDefault="00E03725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E03725" w:rsidRDefault="00E03725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E03725" w:rsidRDefault="00E03725" w:rsidP="004B3C54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E03725" w:rsidRDefault="00E03725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E03725" w:rsidRDefault="00E03725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E03725" w:rsidRDefault="00E03725" w:rsidP="004B3C54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E03725" w:rsidRDefault="00E03725" w:rsidP="004B3C54">
            <w:pPr>
              <w:pStyle w:val="TableText"/>
              <w:spacing w:before="3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E03725" w:rsidTr="004B3C54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E03725" w:rsidRDefault="00E03725" w:rsidP="004B3C54">
            <w:pPr>
              <w:spacing w:line="353" w:lineRule="auto"/>
            </w:pPr>
          </w:p>
          <w:p w:rsidR="00E03725" w:rsidRDefault="00E03725" w:rsidP="004B3C54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E03725" w:rsidRDefault="00E03725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E03725" w:rsidRDefault="00E03725" w:rsidP="00E03725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E03725" w:rsidRDefault="00E03725" w:rsidP="00E03725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E03725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E03725" w:rsidRDefault="00E03725" w:rsidP="00E03725">
      <w:pPr>
        <w:pStyle w:val="a5"/>
        <w:spacing w:line="248" w:lineRule="auto"/>
        <w:rPr>
          <w:lang w:eastAsia="zh-CN"/>
        </w:rPr>
      </w:pPr>
    </w:p>
    <w:p w:rsidR="00E03725" w:rsidRDefault="00E03725" w:rsidP="00E03725">
      <w:pPr>
        <w:pStyle w:val="a5"/>
        <w:spacing w:line="249" w:lineRule="auto"/>
        <w:rPr>
          <w:lang w:eastAsia="zh-CN"/>
        </w:rPr>
      </w:pPr>
    </w:p>
    <w:p w:rsidR="00E03725" w:rsidRDefault="00E03725" w:rsidP="00E03725">
      <w:pPr>
        <w:pStyle w:val="a5"/>
        <w:spacing w:line="249" w:lineRule="auto"/>
        <w:rPr>
          <w:lang w:eastAsia="zh-CN"/>
        </w:rPr>
      </w:pPr>
    </w:p>
    <w:p w:rsidR="00E03725" w:rsidRDefault="00E03725" w:rsidP="00E03725">
      <w:pPr>
        <w:pStyle w:val="a5"/>
        <w:spacing w:line="249" w:lineRule="auto"/>
        <w:rPr>
          <w:lang w:eastAsia="zh-CN"/>
        </w:rPr>
      </w:pPr>
    </w:p>
    <w:p w:rsidR="00E03725" w:rsidRDefault="00E03725" w:rsidP="00E03725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E03725" w:rsidRDefault="00E03725" w:rsidP="00E03725">
      <w:pPr>
        <w:spacing w:before="201" w:line="206" w:lineRule="auto"/>
        <w:ind w:left="3601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被告证据清单</w:t>
      </w:r>
    </w:p>
    <w:p w:rsidR="00E03725" w:rsidRDefault="00E03725" w:rsidP="00E03725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2595"/>
        <w:gridCol w:w="1577"/>
        <w:gridCol w:w="2832"/>
      </w:tblGrid>
      <w:tr w:rsidR="00E03725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4" w:line="208" w:lineRule="auto"/>
              <w:ind w:left="876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4" w:line="208" w:lineRule="auto"/>
              <w:ind w:left="369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sz="4" w:space="0" w:color="231F20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4" w:line="208" w:lineRule="auto"/>
              <w:ind w:left="896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E03725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4" w:line="209" w:lineRule="auto"/>
              <w:ind w:left="249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原告主张的权益基础或损害对象不存在的证据</w:t>
            </w:r>
          </w:p>
        </w:tc>
      </w:tr>
      <w:tr w:rsidR="00E03725" w:rsidTr="004B3C54">
        <w:trPr>
          <w:trHeight w:val="1053"/>
        </w:trPr>
        <w:tc>
          <w:tcPr>
            <w:tcW w:w="1021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spacing w:line="377" w:lineRule="auto"/>
              <w:rPr>
                <w:lang w:eastAsia="zh-CN"/>
              </w:rPr>
            </w:pPr>
          </w:p>
          <w:p w:rsidR="00E03725" w:rsidRDefault="00E03725" w:rsidP="004B3C54">
            <w:pPr>
              <w:pStyle w:val="TableText"/>
              <w:spacing w:before="7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E03725" w:rsidRDefault="00E03725" w:rsidP="004B3C54"/>
        </w:tc>
        <w:tc>
          <w:tcPr>
            <w:tcW w:w="2595" w:type="dxa"/>
          </w:tcPr>
          <w:p w:rsidR="00E03725" w:rsidRDefault="00E03725" w:rsidP="004B3C54">
            <w:pPr>
              <w:pStyle w:val="TableText"/>
              <w:spacing w:before="86" w:line="244" w:lineRule="auto"/>
              <w:ind w:left="84" w:right="8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不存在权益基础或损害对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10"/>
                <w:lang w:eastAsia="zh-CN"/>
              </w:rPr>
              <w:t>象的证据（如标识不具有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显著性）</w:t>
            </w:r>
          </w:p>
        </w:tc>
        <w:tc>
          <w:tcPr>
            <w:tcW w:w="1577" w:type="dxa"/>
          </w:tcPr>
          <w:p w:rsidR="00E03725" w:rsidRDefault="00E03725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rPr>
                <w:lang w:eastAsia="zh-CN"/>
              </w:rPr>
            </w:pPr>
          </w:p>
        </w:tc>
      </w:tr>
      <w:tr w:rsidR="00E03725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8" w:line="208" w:lineRule="auto"/>
              <w:ind w:left="331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对被诉行为进行反驳的证据</w:t>
            </w:r>
          </w:p>
        </w:tc>
      </w:tr>
      <w:tr w:rsidR="00E03725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29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E03725" w:rsidRDefault="00E03725" w:rsidP="004B3C54"/>
        </w:tc>
        <w:tc>
          <w:tcPr>
            <w:tcW w:w="2595" w:type="dxa"/>
          </w:tcPr>
          <w:p w:rsidR="00E03725" w:rsidRDefault="00E03725" w:rsidP="004B3C54">
            <w:pPr>
              <w:pStyle w:val="TableText"/>
              <w:spacing w:before="90" w:line="235" w:lineRule="auto"/>
              <w:ind w:left="84" w:right="82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被诉行为具有正当性的证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据（如描述性使用）</w:t>
            </w:r>
          </w:p>
        </w:tc>
        <w:tc>
          <w:tcPr>
            <w:tcW w:w="1577" w:type="dxa"/>
          </w:tcPr>
          <w:p w:rsidR="00E03725" w:rsidRDefault="00E03725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rPr>
                <w:lang w:eastAsia="zh-CN"/>
              </w:rPr>
            </w:pPr>
          </w:p>
        </w:tc>
      </w:tr>
      <w:tr w:rsidR="00E03725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29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E03725" w:rsidRDefault="00E03725" w:rsidP="004B3C54"/>
        </w:tc>
        <w:tc>
          <w:tcPr>
            <w:tcW w:w="2595" w:type="dxa"/>
          </w:tcPr>
          <w:p w:rsidR="00E03725" w:rsidRDefault="00E03725" w:rsidP="004B3C54">
            <w:pPr>
              <w:pStyle w:val="TableText"/>
              <w:spacing w:before="90" w:line="235" w:lineRule="auto"/>
              <w:ind w:left="84" w:right="82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被诉不正当竞争行为未造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成损害的证据</w:t>
            </w:r>
          </w:p>
        </w:tc>
        <w:tc>
          <w:tcPr>
            <w:tcW w:w="1577" w:type="dxa"/>
          </w:tcPr>
          <w:p w:rsidR="00E03725" w:rsidRDefault="00E03725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E03725" w:rsidRDefault="00E03725" w:rsidP="004B3C54">
            <w:pPr>
              <w:rPr>
                <w:lang w:eastAsia="zh-CN"/>
              </w:rPr>
            </w:pPr>
          </w:p>
        </w:tc>
      </w:tr>
      <w:tr w:rsidR="00E03725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23" w:line="184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E03725" w:rsidRDefault="00E03725" w:rsidP="004B3C54"/>
        </w:tc>
        <w:tc>
          <w:tcPr>
            <w:tcW w:w="2595" w:type="dxa"/>
          </w:tcPr>
          <w:p w:rsidR="00E03725" w:rsidRDefault="00E03725" w:rsidP="004B3C54"/>
        </w:tc>
        <w:tc>
          <w:tcPr>
            <w:tcW w:w="1577" w:type="dxa"/>
          </w:tcPr>
          <w:p w:rsidR="00E03725" w:rsidRDefault="00E03725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91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E03725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24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E03725" w:rsidRDefault="00E03725" w:rsidP="004B3C54"/>
        </w:tc>
        <w:tc>
          <w:tcPr>
            <w:tcW w:w="2595" w:type="dxa"/>
          </w:tcPr>
          <w:p w:rsidR="00E03725" w:rsidRDefault="00E03725" w:rsidP="004B3C54">
            <w:pPr>
              <w:pStyle w:val="TableText"/>
              <w:spacing w:before="91" w:line="209" w:lineRule="auto"/>
              <w:ind w:left="83"/>
            </w:pPr>
            <w:r w:rsidRPr="001500BB">
              <w:rPr>
                <w:color w:val="231F20"/>
                <w:spacing w:val="-1"/>
              </w:rPr>
              <w:t>具有合法来源的证据</w:t>
            </w:r>
          </w:p>
        </w:tc>
        <w:tc>
          <w:tcPr>
            <w:tcW w:w="1577" w:type="dxa"/>
          </w:tcPr>
          <w:p w:rsidR="00E03725" w:rsidRDefault="00E03725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24" w:line="184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E03725" w:rsidRDefault="00E03725" w:rsidP="004B3C54"/>
        </w:tc>
        <w:tc>
          <w:tcPr>
            <w:tcW w:w="2595" w:type="dxa"/>
          </w:tcPr>
          <w:p w:rsidR="00E03725" w:rsidRDefault="00E03725" w:rsidP="004B3C54"/>
        </w:tc>
        <w:tc>
          <w:tcPr>
            <w:tcW w:w="1577" w:type="dxa"/>
          </w:tcPr>
          <w:p w:rsidR="00E03725" w:rsidRDefault="00E03725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92" w:line="208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E03725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E03725" w:rsidRDefault="00E03725" w:rsidP="004B3C54"/>
        </w:tc>
        <w:tc>
          <w:tcPr>
            <w:tcW w:w="1329" w:type="dxa"/>
            <w:tcBorders>
              <w:bottom w:val="single" w:sz="4" w:space="0" w:color="231F20"/>
            </w:tcBorders>
          </w:tcPr>
          <w:p w:rsidR="00E03725" w:rsidRDefault="00E03725" w:rsidP="004B3C54"/>
        </w:tc>
        <w:tc>
          <w:tcPr>
            <w:tcW w:w="2595" w:type="dxa"/>
            <w:tcBorders>
              <w:bottom w:val="single" w:sz="4" w:space="0" w:color="231F20"/>
            </w:tcBorders>
          </w:tcPr>
          <w:p w:rsidR="00E03725" w:rsidRDefault="00E03725" w:rsidP="004B3C54"/>
        </w:tc>
        <w:tc>
          <w:tcPr>
            <w:tcW w:w="1577" w:type="dxa"/>
            <w:tcBorders>
              <w:bottom w:val="single" w:sz="4" w:space="0" w:color="231F20"/>
            </w:tcBorders>
          </w:tcPr>
          <w:p w:rsidR="00E03725" w:rsidRDefault="00E03725" w:rsidP="004B3C54"/>
        </w:tc>
        <w:tc>
          <w:tcPr>
            <w:tcW w:w="2832" w:type="dxa"/>
            <w:tcBorders>
              <w:bottom w:val="single" w:sz="4" w:space="0" w:color="231F20"/>
              <w:right w:val="single" w:sz="4" w:space="0" w:color="231F20"/>
            </w:tcBorders>
          </w:tcPr>
          <w:p w:rsidR="00E03725" w:rsidRDefault="00E03725" w:rsidP="004B3C54"/>
        </w:tc>
      </w:tr>
    </w:tbl>
    <w:p w:rsidR="00E03725" w:rsidRDefault="00E03725" w:rsidP="00E03725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E03725" w:rsidRDefault="00E03725" w:rsidP="00E03725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E03725" w:rsidRDefault="00E03725" w:rsidP="00E03725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E03725">
          <w:footerReference w:type="default" r:id="rId9"/>
          <w:pgSz w:w="11906" w:h="16838"/>
          <w:pgMar w:top="400" w:right="1407" w:bottom="998" w:left="1133" w:header="0" w:footer="810" w:gutter="0"/>
          <w:cols w:space="720"/>
        </w:sectPr>
      </w:pPr>
    </w:p>
    <w:p w:rsidR="00E03725" w:rsidRDefault="00E03725" w:rsidP="00E03725">
      <w:pPr>
        <w:pStyle w:val="a5"/>
        <w:spacing w:line="248" w:lineRule="auto"/>
      </w:pPr>
    </w:p>
    <w:p w:rsidR="00E03725" w:rsidRDefault="00E03725" w:rsidP="00E03725">
      <w:pPr>
        <w:pStyle w:val="a5"/>
        <w:spacing w:line="249" w:lineRule="auto"/>
      </w:pPr>
    </w:p>
    <w:p w:rsidR="00E03725" w:rsidRDefault="00E03725" w:rsidP="00E03725">
      <w:pPr>
        <w:pStyle w:val="a5"/>
        <w:spacing w:line="249" w:lineRule="auto"/>
      </w:pPr>
    </w:p>
    <w:p w:rsidR="00E03725" w:rsidRDefault="00E03725" w:rsidP="00E03725">
      <w:pPr>
        <w:pStyle w:val="a5"/>
        <w:spacing w:line="249" w:lineRule="auto"/>
      </w:pPr>
    </w:p>
    <w:p w:rsidR="00E03725" w:rsidRDefault="00E03725" w:rsidP="00E03725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  <w:lang w:eastAsia="zh-CN"/>
        </w:rPr>
        <w:t>附件 2</w:t>
      </w:r>
    </w:p>
    <w:p w:rsidR="00E03725" w:rsidRDefault="00E03725" w:rsidP="00E03725">
      <w:pPr>
        <w:spacing w:before="201" w:line="206" w:lineRule="auto"/>
        <w:ind w:left="28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z w:val="36"/>
          <w:szCs w:val="36"/>
          <w:lang w:eastAsia="zh-CN"/>
        </w:rPr>
        <w:t>对原告证据的质证意见</w:t>
      </w:r>
    </w:p>
    <w:p w:rsidR="00E03725" w:rsidRDefault="00E03725" w:rsidP="00E03725">
      <w:pPr>
        <w:spacing w:before="31" w:line="231" w:lineRule="auto"/>
        <w:ind w:left="1601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楷体_GBK" w:eastAsia="方正楷体_GBK" w:hAnsi="方正楷体_GBK" w:cs="方正楷体_GBK"/>
          <w:color w:val="231F20"/>
          <w:spacing w:val="1"/>
          <w:sz w:val="36"/>
          <w:szCs w:val="36"/>
          <w:lang w:eastAsia="zh-CN"/>
        </w:rPr>
        <w:t>（依照原告提交的证据目录顺序排列）</w:t>
      </w:r>
    </w:p>
    <w:p w:rsidR="00E03725" w:rsidRDefault="00E03725" w:rsidP="00E03725">
      <w:pPr>
        <w:spacing w:line="21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6"/>
        <w:gridCol w:w="1743"/>
        <w:gridCol w:w="1357"/>
        <w:gridCol w:w="1357"/>
        <w:gridCol w:w="1359"/>
        <w:gridCol w:w="2822"/>
      </w:tblGrid>
      <w:tr w:rsidR="00E03725" w:rsidTr="004B3C54">
        <w:trPr>
          <w:trHeight w:val="374"/>
        </w:trPr>
        <w:tc>
          <w:tcPr>
            <w:tcW w:w="716" w:type="dxa"/>
            <w:tcBorders>
              <w:top w:val="single" w:sz="4" w:space="0" w:color="231F20"/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4" w:line="208" w:lineRule="auto"/>
              <w:ind w:left="150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743" w:type="dxa"/>
            <w:tcBorders>
              <w:top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4" w:line="208" w:lineRule="auto"/>
              <w:ind w:left="44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357" w:type="dxa"/>
            <w:tcBorders>
              <w:top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3" w:line="209" w:lineRule="auto"/>
              <w:ind w:left="367"/>
            </w:pPr>
            <w:r w:rsidRPr="001500BB">
              <w:rPr>
                <w:color w:val="231F20"/>
                <w:spacing w:val="-2"/>
              </w:rPr>
              <w:t>真实性</w:t>
            </w:r>
          </w:p>
        </w:tc>
        <w:tc>
          <w:tcPr>
            <w:tcW w:w="1357" w:type="dxa"/>
            <w:tcBorders>
              <w:top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3" w:line="209" w:lineRule="auto"/>
              <w:ind w:left="364"/>
            </w:pPr>
            <w:r w:rsidRPr="001500BB">
              <w:rPr>
                <w:color w:val="231F20"/>
                <w:spacing w:val="-1"/>
              </w:rPr>
              <w:t>合法性</w:t>
            </w:r>
          </w:p>
        </w:tc>
        <w:tc>
          <w:tcPr>
            <w:tcW w:w="1359" w:type="dxa"/>
            <w:tcBorders>
              <w:top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4" w:line="208" w:lineRule="auto"/>
              <w:ind w:left="365"/>
            </w:pPr>
            <w:r w:rsidRPr="001500BB">
              <w:rPr>
                <w:color w:val="231F20"/>
                <w:spacing w:val="-1"/>
              </w:rPr>
              <w:t>关联性</w:t>
            </w:r>
          </w:p>
        </w:tc>
        <w:tc>
          <w:tcPr>
            <w:tcW w:w="2822" w:type="dxa"/>
            <w:tcBorders>
              <w:top w:val="single" w:sz="4" w:space="0" w:color="231F20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5" w:line="207" w:lineRule="auto"/>
              <w:ind w:left="25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有无证明力及证明力大小</w:t>
            </w:r>
          </w:p>
        </w:tc>
      </w:tr>
      <w:tr w:rsidR="00E03725" w:rsidTr="004B3C54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5" w:line="208" w:lineRule="auto"/>
              <w:ind w:left="228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原告主张的权益基础或特定行为的损害对象的证据</w:t>
            </w:r>
          </w:p>
        </w:tc>
      </w:tr>
      <w:tr w:rsidR="00E03725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18" w:line="184" w:lineRule="auto"/>
              <w:ind w:left="212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743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9" w:type="dxa"/>
          </w:tcPr>
          <w:p w:rsidR="00E03725" w:rsidRDefault="00E03725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19" w:line="184" w:lineRule="auto"/>
              <w:ind w:left="212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743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9" w:type="dxa"/>
          </w:tcPr>
          <w:p w:rsidR="00E03725" w:rsidRDefault="00E03725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20" w:line="184" w:lineRule="auto"/>
              <w:ind w:left="212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743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9" w:type="dxa"/>
          </w:tcPr>
          <w:p w:rsidR="00E03725" w:rsidRDefault="00E03725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88" w:line="208" w:lineRule="auto"/>
              <w:ind w:left="341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被诉不正当竞争行为证据</w:t>
            </w:r>
          </w:p>
        </w:tc>
      </w:tr>
      <w:tr w:rsidR="00E03725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21" w:line="184" w:lineRule="auto"/>
              <w:ind w:left="194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743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9" w:type="dxa"/>
          </w:tcPr>
          <w:p w:rsidR="00E03725" w:rsidRDefault="00E03725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743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9" w:type="dxa"/>
          </w:tcPr>
          <w:p w:rsidR="00E03725" w:rsidRDefault="00E03725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743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9" w:type="dxa"/>
          </w:tcPr>
          <w:p w:rsidR="00E03725" w:rsidRDefault="00E03725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90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E03725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22" w:line="184" w:lineRule="auto"/>
              <w:ind w:left="198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743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9" w:type="dxa"/>
          </w:tcPr>
          <w:p w:rsidR="00E03725" w:rsidRDefault="00E03725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24" w:line="183" w:lineRule="auto"/>
              <w:ind w:left="198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743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9" w:type="dxa"/>
          </w:tcPr>
          <w:p w:rsidR="00E03725" w:rsidRDefault="00E03725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25" w:line="183" w:lineRule="auto"/>
              <w:ind w:left="198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743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9" w:type="dxa"/>
          </w:tcPr>
          <w:p w:rsidR="00E03725" w:rsidRDefault="00E03725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E03725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743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7" w:type="dxa"/>
          </w:tcPr>
          <w:p w:rsidR="00E03725" w:rsidRDefault="00E03725" w:rsidP="004B3C54"/>
        </w:tc>
        <w:tc>
          <w:tcPr>
            <w:tcW w:w="1359" w:type="dxa"/>
          </w:tcPr>
          <w:p w:rsidR="00E03725" w:rsidRDefault="00E03725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E03725" w:rsidRDefault="00E03725" w:rsidP="004B3C54"/>
        </w:tc>
      </w:tr>
      <w:tr w:rsidR="00E03725" w:rsidTr="004B3C54">
        <w:trPr>
          <w:trHeight w:val="379"/>
        </w:trPr>
        <w:tc>
          <w:tcPr>
            <w:tcW w:w="716" w:type="dxa"/>
            <w:tcBorders>
              <w:left w:val="single" w:sz="4" w:space="0" w:color="231F20"/>
              <w:bottom w:val="single" w:sz="4" w:space="0" w:color="231F20"/>
            </w:tcBorders>
          </w:tcPr>
          <w:p w:rsidR="00E03725" w:rsidRDefault="00E03725" w:rsidP="004B3C54">
            <w:pPr>
              <w:pStyle w:val="TableText"/>
              <w:spacing w:before="125" w:line="184" w:lineRule="auto"/>
              <w:ind w:left="191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743" w:type="dxa"/>
            <w:tcBorders>
              <w:bottom w:val="single" w:sz="4" w:space="0" w:color="231F20"/>
            </w:tcBorders>
          </w:tcPr>
          <w:p w:rsidR="00E03725" w:rsidRDefault="00E03725" w:rsidP="004B3C54"/>
        </w:tc>
        <w:tc>
          <w:tcPr>
            <w:tcW w:w="1357" w:type="dxa"/>
            <w:tcBorders>
              <w:bottom w:val="single" w:sz="4" w:space="0" w:color="231F20"/>
            </w:tcBorders>
          </w:tcPr>
          <w:p w:rsidR="00E03725" w:rsidRDefault="00E03725" w:rsidP="004B3C54"/>
        </w:tc>
        <w:tc>
          <w:tcPr>
            <w:tcW w:w="1357" w:type="dxa"/>
            <w:tcBorders>
              <w:bottom w:val="single" w:sz="4" w:space="0" w:color="231F20"/>
            </w:tcBorders>
          </w:tcPr>
          <w:p w:rsidR="00E03725" w:rsidRDefault="00E03725" w:rsidP="004B3C54"/>
        </w:tc>
        <w:tc>
          <w:tcPr>
            <w:tcW w:w="1359" w:type="dxa"/>
            <w:tcBorders>
              <w:bottom w:val="single" w:sz="4" w:space="0" w:color="231F20"/>
            </w:tcBorders>
          </w:tcPr>
          <w:p w:rsidR="00E03725" w:rsidRDefault="00E03725" w:rsidP="004B3C54"/>
        </w:tc>
        <w:tc>
          <w:tcPr>
            <w:tcW w:w="2822" w:type="dxa"/>
            <w:tcBorders>
              <w:bottom w:val="single" w:sz="4" w:space="0" w:color="231F20"/>
              <w:right w:val="single" w:sz="4" w:space="0" w:color="231F20"/>
            </w:tcBorders>
          </w:tcPr>
          <w:p w:rsidR="00E03725" w:rsidRDefault="00E03725" w:rsidP="004B3C54"/>
        </w:tc>
      </w:tr>
    </w:tbl>
    <w:p w:rsidR="00E03725" w:rsidRDefault="00E03725" w:rsidP="00E03725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E03725" w:rsidRDefault="00E03725" w:rsidP="00E03725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3F5A87" w:rsidRDefault="003F5A87"/>
    <w:sectPr w:rsidR="003F5A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5A87" w:rsidRDefault="003F5A87" w:rsidP="00E03725">
      <w:r>
        <w:separator/>
      </w:r>
    </w:p>
  </w:endnote>
  <w:endnote w:type="continuationSeparator" w:id="1">
    <w:p w:rsidR="003F5A87" w:rsidRDefault="003F5A87" w:rsidP="00E037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725" w:rsidRDefault="00E03725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519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725" w:rsidRDefault="00E03725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520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725" w:rsidRDefault="00E03725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521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725" w:rsidRDefault="00E03725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522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5A87" w:rsidRDefault="003F5A87" w:rsidP="00E03725">
      <w:r>
        <w:separator/>
      </w:r>
    </w:p>
  </w:footnote>
  <w:footnote w:type="continuationSeparator" w:id="1">
    <w:p w:rsidR="003F5A87" w:rsidRDefault="003F5A87" w:rsidP="00E037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3725"/>
    <w:rsid w:val="003F5A87"/>
    <w:rsid w:val="00E0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25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0372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E0372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03725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E03725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E03725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E03725"/>
  </w:style>
  <w:style w:type="character" w:customStyle="1" w:styleId="Char1">
    <w:name w:val="正文文本 Char"/>
    <w:basedOn w:val="a0"/>
    <w:link w:val="a5"/>
    <w:semiHidden/>
    <w:rsid w:val="00E03725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2025-06-16T08:48:00Z</dcterms:created>
  <dcterms:modified xsi:type="dcterms:W3CDTF">2025-06-16T08:48:00Z</dcterms:modified>
</cp:coreProperties>
</file>